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Borders>
          <w:bottom w:val="single" w:sz="6" w:space="0" w:color="0000FF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2206"/>
        <w:gridCol w:w="7796"/>
      </w:tblGrid>
      <w:tr w:rsidR="00281433" w:rsidRPr="006F4D04" w:rsidTr="00281433">
        <w:trPr>
          <w:cantSplit/>
          <w:trHeight w:hRule="exact" w:val="1123"/>
        </w:trPr>
        <w:tc>
          <w:tcPr>
            <w:tcW w:w="2206" w:type="dxa"/>
          </w:tcPr>
          <w:p w:rsidR="00281433" w:rsidRPr="006F4D04" w:rsidRDefault="00281433" w:rsidP="00615330">
            <w:pPr>
              <w:pStyle w:val="Grigliamedia21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F4D04">
              <w:rPr>
                <w:rFonts w:asciiTheme="minorHAnsi" w:hAnsi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08710" cy="676910"/>
                  <wp:effectExtent l="0" t="0" r="8890" b="8890"/>
                  <wp:docPr id="1" name="Immagine 1" descr="Descrizione: 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433" w:rsidRPr="006F4D04" w:rsidRDefault="00281433" w:rsidP="00615330">
            <w:pPr>
              <w:pStyle w:val="Intestazione"/>
              <w:tabs>
                <w:tab w:val="left" w:pos="708"/>
              </w:tabs>
              <w:ind w:right="409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7796" w:type="dxa"/>
          </w:tcPr>
          <w:p w:rsidR="00281433" w:rsidRPr="006F4D04" w:rsidRDefault="00281433" w:rsidP="00615330">
            <w:pPr>
              <w:pStyle w:val="Intestazione"/>
              <w:tabs>
                <w:tab w:val="clear" w:pos="4819"/>
                <w:tab w:val="left" w:pos="708"/>
              </w:tabs>
              <w:jc w:val="right"/>
              <w:rPr>
                <w:rFonts w:asciiTheme="minorHAnsi" w:hAnsiTheme="minorHAnsi"/>
                <w:b/>
                <w:sz w:val="20"/>
              </w:rPr>
            </w:pPr>
            <w:r w:rsidRPr="006F4D04">
              <w:rPr>
                <w:rFonts w:asciiTheme="minorHAnsi" w:hAnsiTheme="minorHAnsi"/>
                <w:b/>
                <w:noProof/>
                <w:sz w:val="20"/>
              </w:rPr>
              <w:drawing>
                <wp:inline distT="0" distB="0" distL="0" distR="0">
                  <wp:extent cx="1532255" cy="7112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433" w:rsidRPr="006F4D04" w:rsidRDefault="00281433" w:rsidP="00615330">
            <w:pPr>
              <w:pStyle w:val="Intestazione"/>
              <w:tabs>
                <w:tab w:val="left" w:pos="708"/>
              </w:tabs>
              <w:ind w:right="-79"/>
              <w:jc w:val="right"/>
              <w:rPr>
                <w:rFonts w:asciiTheme="minorHAnsi" w:hAnsiTheme="minorHAnsi"/>
                <w:b/>
                <w:color w:val="000080"/>
                <w:sz w:val="20"/>
              </w:rPr>
            </w:pPr>
          </w:p>
        </w:tc>
      </w:tr>
    </w:tbl>
    <w:p w:rsidR="00281433" w:rsidRPr="004D7A33" w:rsidRDefault="00281433" w:rsidP="003740B2">
      <w:pPr>
        <w:jc w:val="both"/>
        <w:rPr>
          <w:rFonts w:asciiTheme="majorHAnsi" w:hAnsiTheme="majorHAnsi"/>
          <w:sz w:val="20"/>
          <w:szCs w:val="20"/>
        </w:rPr>
      </w:pPr>
    </w:p>
    <w:p w:rsidR="001D6639" w:rsidRPr="004D7A33" w:rsidRDefault="003740B2" w:rsidP="003740B2">
      <w:pPr>
        <w:jc w:val="both"/>
        <w:rPr>
          <w:rFonts w:asciiTheme="majorHAnsi" w:hAnsiTheme="majorHAnsi"/>
          <w:sz w:val="20"/>
          <w:szCs w:val="20"/>
        </w:rPr>
      </w:pPr>
      <w:r w:rsidRPr="004D7A33">
        <w:rPr>
          <w:rFonts w:asciiTheme="majorHAnsi" w:hAnsiTheme="majorHAnsi"/>
          <w:sz w:val="20"/>
          <w:szCs w:val="20"/>
        </w:rPr>
        <w:t xml:space="preserve">Roma, </w:t>
      </w:r>
      <w:r w:rsidR="00EE1813">
        <w:rPr>
          <w:rFonts w:asciiTheme="majorHAnsi" w:hAnsiTheme="majorHAnsi"/>
          <w:sz w:val="20"/>
          <w:szCs w:val="20"/>
        </w:rPr>
        <w:t>30</w:t>
      </w:r>
      <w:r w:rsidR="001B6E2C" w:rsidRPr="004D7A33">
        <w:rPr>
          <w:rFonts w:asciiTheme="majorHAnsi" w:hAnsiTheme="majorHAnsi"/>
          <w:sz w:val="20"/>
          <w:szCs w:val="20"/>
        </w:rPr>
        <w:t xml:space="preserve"> luglio 2021</w:t>
      </w:r>
    </w:p>
    <w:p w:rsidR="003740B2" w:rsidRPr="004D7A33" w:rsidRDefault="003740B2" w:rsidP="003740B2">
      <w:pPr>
        <w:jc w:val="both"/>
        <w:rPr>
          <w:rFonts w:asciiTheme="majorHAnsi" w:hAnsiTheme="majorHAnsi"/>
          <w:sz w:val="20"/>
          <w:szCs w:val="20"/>
        </w:rPr>
      </w:pPr>
      <w:proofErr w:type="spellStart"/>
      <w:r w:rsidRPr="004D7A33">
        <w:rPr>
          <w:rFonts w:asciiTheme="majorHAnsi" w:hAnsiTheme="majorHAnsi"/>
          <w:sz w:val="20"/>
          <w:szCs w:val="20"/>
        </w:rPr>
        <w:t>Prot</w:t>
      </w:r>
      <w:proofErr w:type="spellEnd"/>
      <w:r w:rsidRPr="004D7A33">
        <w:rPr>
          <w:rFonts w:asciiTheme="majorHAnsi" w:hAnsiTheme="majorHAnsi"/>
          <w:sz w:val="20"/>
          <w:szCs w:val="20"/>
        </w:rPr>
        <w:t xml:space="preserve">. n.° </w:t>
      </w:r>
      <w:r w:rsidR="00ED55A7" w:rsidRPr="004D7A33">
        <w:rPr>
          <w:rFonts w:asciiTheme="majorHAnsi" w:hAnsiTheme="majorHAnsi"/>
          <w:sz w:val="20"/>
          <w:szCs w:val="20"/>
        </w:rPr>
        <w:t>0000</w:t>
      </w:r>
      <w:r w:rsidR="00F655E1">
        <w:rPr>
          <w:rFonts w:asciiTheme="majorHAnsi" w:hAnsiTheme="majorHAnsi"/>
          <w:sz w:val="20"/>
          <w:szCs w:val="20"/>
        </w:rPr>
        <w:t>449</w:t>
      </w:r>
    </w:p>
    <w:p w:rsidR="003740B2" w:rsidRPr="004D7A33" w:rsidRDefault="003740B2" w:rsidP="003740B2">
      <w:pPr>
        <w:jc w:val="both"/>
        <w:rPr>
          <w:rFonts w:asciiTheme="majorHAnsi" w:hAnsiTheme="majorHAnsi"/>
          <w:sz w:val="20"/>
          <w:szCs w:val="20"/>
        </w:rPr>
      </w:pPr>
    </w:p>
    <w:p w:rsidR="003740B2" w:rsidRPr="004D7A33" w:rsidRDefault="003740B2" w:rsidP="003740B2">
      <w:pPr>
        <w:jc w:val="right"/>
        <w:rPr>
          <w:rFonts w:asciiTheme="majorHAnsi" w:hAnsiTheme="majorHAnsi"/>
          <w:sz w:val="20"/>
          <w:szCs w:val="20"/>
        </w:rPr>
      </w:pPr>
      <w:r w:rsidRPr="004D7A33">
        <w:rPr>
          <w:rFonts w:asciiTheme="majorHAnsi" w:hAnsiTheme="majorHAnsi"/>
          <w:sz w:val="20"/>
          <w:szCs w:val="20"/>
        </w:rPr>
        <w:t>A t</w:t>
      </w:r>
      <w:r w:rsidR="00281433" w:rsidRPr="004D7A33">
        <w:rPr>
          <w:rFonts w:asciiTheme="majorHAnsi" w:hAnsiTheme="majorHAnsi"/>
          <w:sz w:val="20"/>
          <w:szCs w:val="20"/>
        </w:rPr>
        <w:t>utti gli inter</w:t>
      </w:r>
      <w:r w:rsidRPr="004D7A33">
        <w:rPr>
          <w:rFonts w:asciiTheme="majorHAnsi" w:hAnsiTheme="majorHAnsi"/>
          <w:sz w:val="20"/>
          <w:szCs w:val="20"/>
        </w:rPr>
        <w:t>essati</w:t>
      </w:r>
    </w:p>
    <w:p w:rsidR="009A1AAA" w:rsidRPr="004D7A33" w:rsidRDefault="009A1AAA" w:rsidP="001B6E2C">
      <w:pPr>
        <w:rPr>
          <w:rFonts w:asciiTheme="majorHAnsi" w:hAnsiTheme="majorHAnsi"/>
          <w:sz w:val="20"/>
          <w:szCs w:val="20"/>
        </w:rPr>
      </w:pPr>
    </w:p>
    <w:p w:rsidR="00B81714" w:rsidRPr="004D7A33" w:rsidRDefault="00B81714" w:rsidP="003740B2">
      <w:pPr>
        <w:jc w:val="both"/>
        <w:rPr>
          <w:rFonts w:asciiTheme="majorHAnsi" w:hAnsiTheme="majorHAnsi"/>
          <w:sz w:val="20"/>
          <w:szCs w:val="20"/>
        </w:rPr>
      </w:pPr>
    </w:p>
    <w:p w:rsidR="00B81714" w:rsidRPr="004D7A33" w:rsidRDefault="00B81714" w:rsidP="003740B2">
      <w:pPr>
        <w:ind w:left="993" w:hanging="993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4D7A33">
        <w:rPr>
          <w:rFonts w:asciiTheme="majorHAnsi" w:eastAsia="Times New Roman" w:hAnsiTheme="majorHAnsi" w:cs="Times New Roman"/>
          <w:b/>
          <w:smallCaps/>
          <w:sz w:val="20"/>
          <w:szCs w:val="20"/>
        </w:rPr>
        <w:t>Oggetto</w:t>
      </w:r>
      <w:r w:rsidR="003740B2" w:rsidRPr="004D7A33">
        <w:rPr>
          <w:rFonts w:asciiTheme="majorHAnsi" w:eastAsia="Times New Roman" w:hAnsiTheme="majorHAnsi" w:cs="Times New Roman"/>
          <w:b/>
          <w:sz w:val="20"/>
          <w:szCs w:val="20"/>
        </w:rPr>
        <w:t>:</w:t>
      </w:r>
      <w:r w:rsidR="003740B2" w:rsidRPr="004D7A33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4D7A33">
        <w:rPr>
          <w:rFonts w:asciiTheme="majorHAnsi" w:eastAsia="Times New Roman" w:hAnsiTheme="majorHAnsi" w:cs="Times New Roman"/>
          <w:b/>
          <w:sz w:val="20"/>
          <w:szCs w:val="20"/>
        </w:rPr>
        <w:t>Ricognizione interna per attivazione di incaric</w:t>
      </w:r>
      <w:r w:rsidR="001B6E2C" w:rsidRPr="004D7A33">
        <w:rPr>
          <w:rFonts w:asciiTheme="majorHAnsi" w:eastAsia="Times New Roman" w:hAnsiTheme="majorHAnsi" w:cs="Times New Roman"/>
          <w:b/>
          <w:sz w:val="20"/>
          <w:szCs w:val="20"/>
        </w:rPr>
        <w:t>hi</w:t>
      </w:r>
      <w:r w:rsidRPr="004D7A33">
        <w:rPr>
          <w:rFonts w:asciiTheme="majorHAnsi" w:eastAsia="Times New Roman" w:hAnsiTheme="majorHAnsi" w:cs="Times New Roman"/>
          <w:b/>
          <w:sz w:val="20"/>
          <w:szCs w:val="20"/>
        </w:rPr>
        <w:t xml:space="preserve"> di didattica sostitutiva </w:t>
      </w:r>
      <w:r w:rsidR="00A91644" w:rsidRPr="004D7A33">
        <w:rPr>
          <w:rFonts w:asciiTheme="majorHAnsi" w:eastAsia="Times New Roman" w:hAnsiTheme="majorHAnsi" w:cs="Times New Roman"/>
          <w:b/>
          <w:sz w:val="20"/>
          <w:szCs w:val="20"/>
        </w:rPr>
        <w:t xml:space="preserve">a titolo gratuito </w:t>
      </w:r>
      <w:r w:rsidRPr="004D7A33">
        <w:rPr>
          <w:rFonts w:asciiTheme="majorHAnsi" w:eastAsia="Times New Roman" w:hAnsiTheme="majorHAnsi" w:cs="Times New Roman"/>
          <w:b/>
          <w:sz w:val="20"/>
          <w:szCs w:val="20"/>
        </w:rPr>
        <w:t xml:space="preserve">(mansioni esigibili da personale dell’Ateneo). </w:t>
      </w:r>
    </w:p>
    <w:p w:rsidR="003740B2" w:rsidRPr="004D7A33" w:rsidRDefault="003740B2" w:rsidP="003740B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B81714" w:rsidRPr="004D7A33" w:rsidRDefault="00B81714" w:rsidP="001B6E2C">
      <w:pPr>
        <w:ind w:left="66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7A33">
        <w:rPr>
          <w:rFonts w:asciiTheme="majorHAnsi" w:eastAsia="Times New Roman" w:hAnsiTheme="majorHAnsi" w:cs="Times New Roman"/>
          <w:sz w:val="20"/>
          <w:szCs w:val="20"/>
        </w:rPr>
        <w:t>Conformemente a quanto previsto dall’art.</w:t>
      </w:r>
      <w:r w:rsidR="00281433" w:rsidRPr="004D7A3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7 del D. </w:t>
      </w:r>
      <w:proofErr w:type="spellStart"/>
      <w:r w:rsidRPr="004D7A33">
        <w:rPr>
          <w:rFonts w:asciiTheme="majorHAnsi" w:eastAsia="Times New Roman" w:hAnsiTheme="majorHAnsi" w:cs="Times New Roman"/>
          <w:sz w:val="20"/>
          <w:szCs w:val="20"/>
        </w:rPr>
        <w:t>Lgs</w:t>
      </w:r>
      <w:proofErr w:type="spellEnd"/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. 165/2001 il Dipartimento di </w:t>
      </w:r>
      <w:r w:rsidR="00281433" w:rsidRPr="004D7A33">
        <w:rPr>
          <w:rFonts w:asciiTheme="majorHAnsi" w:eastAsia="Times New Roman" w:hAnsiTheme="majorHAnsi" w:cs="Times New Roman"/>
          <w:sz w:val="20"/>
          <w:szCs w:val="20"/>
        </w:rPr>
        <w:t>Scienze politiche</w:t>
      </w:r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 indice la presente ricognizione</w:t>
      </w:r>
      <w:r w:rsidR="0068676A" w:rsidRPr="004D7A33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 volta a verificare l’eventuale possibilità di utilizzare risorse interne dell’Ateneo per i</w:t>
      </w:r>
      <w:r w:rsidR="001B6E2C" w:rsidRPr="004D7A3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4D7A33">
        <w:rPr>
          <w:rFonts w:asciiTheme="majorHAnsi" w:eastAsia="Times New Roman" w:hAnsiTheme="majorHAnsi" w:cs="Times New Roman"/>
          <w:sz w:val="20"/>
          <w:szCs w:val="20"/>
        </w:rPr>
        <w:t>seguent</w:t>
      </w:r>
      <w:r w:rsidR="001B6E2C" w:rsidRPr="004D7A33">
        <w:rPr>
          <w:rFonts w:asciiTheme="majorHAnsi" w:eastAsia="Times New Roman" w:hAnsiTheme="majorHAnsi" w:cs="Times New Roman"/>
          <w:sz w:val="20"/>
          <w:szCs w:val="20"/>
        </w:rPr>
        <w:t>i</w:t>
      </w:r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 contratt</w:t>
      </w:r>
      <w:r w:rsidR="00697103">
        <w:rPr>
          <w:rFonts w:asciiTheme="majorHAnsi" w:eastAsia="Times New Roman" w:hAnsiTheme="majorHAnsi" w:cs="Times New Roman"/>
          <w:sz w:val="20"/>
          <w:szCs w:val="20"/>
        </w:rPr>
        <w:t>i per i</w:t>
      </w:r>
      <w:r w:rsidR="001B6E2C" w:rsidRPr="004D7A33">
        <w:rPr>
          <w:rFonts w:asciiTheme="majorHAnsi" w:eastAsia="Times New Roman" w:hAnsiTheme="majorHAnsi" w:cs="Times New Roman"/>
          <w:sz w:val="20"/>
          <w:szCs w:val="20"/>
        </w:rPr>
        <w:t xml:space="preserve">ncarichi di didattica sostitutiva </w:t>
      </w:r>
      <w:r w:rsidR="00FC3924" w:rsidRPr="004D7A33">
        <w:rPr>
          <w:rFonts w:asciiTheme="majorHAnsi" w:eastAsia="Times New Roman" w:hAnsiTheme="majorHAnsi" w:cs="Times New Roman"/>
          <w:sz w:val="20"/>
          <w:szCs w:val="20"/>
        </w:rPr>
        <w:t>a titolo gratuito</w:t>
      </w:r>
      <w:r w:rsidR="003C6ED9" w:rsidRPr="004D7A33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 da svolgere</w:t>
      </w:r>
      <w:r w:rsidR="00FC3924" w:rsidRPr="004D7A33">
        <w:rPr>
          <w:rFonts w:asciiTheme="majorHAnsi" w:eastAsia="Times New Roman" w:hAnsiTheme="majorHAnsi" w:cs="Times New Roman"/>
          <w:sz w:val="20"/>
          <w:szCs w:val="20"/>
        </w:rPr>
        <w:t xml:space="preserve"> dal 0</w:t>
      </w:r>
      <w:r w:rsidR="003D3E9B">
        <w:rPr>
          <w:rFonts w:asciiTheme="majorHAnsi" w:eastAsia="Times New Roman" w:hAnsiTheme="majorHAnsi" w:cs="Times New Roman"/>
          <w:sz w:val="20"/>
          <w:szCs w:val="20"/>
        </w:rPr>
        <w:t>4</w:t>
      </w:r>
      <w:r w:rsidR="00FC3924" w:rsidRPr="004D7A33">
        <w:rPr>
          <w:rFonts w:asciiTheme="majorHAnsi" w:eastAsia="Times New Roman" w:hAnsiTheme="majorHAnsi" w:cs="Times New Roman"/>
          <w:sz w:val="20"/>
          <w:szCs w:val="20"/>
        </w:rPr>
        <w:t>/10/2021 al 30/09/2022</w:t>
      </w:r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: </w:t>
      </w:r>
    </w:p>
    <w:p w:rsidR="00B81714" w:rsidRPr="004D7A33" w:rsidRDefault="00B81714" w:rsidP="001B6E2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10032" w:type="dxa"/>
        <w:tblCellMar>
          <w:left w:w="70" w:type="dxa"/>
          <w:right w:w="70" w:type="dxa"/>
        </w:tblCellMar>
        <w:tblLook w:val="04A0"/>
      </w:tblPr>
      <w:tblGrid>
        <w:gridCol w:w="6232"/>
        <w:gridCol w:w="1842"/>
        <w:gridCol w:w="997"/>
        <w:gridCol w:w="961"/>
      </w:tblGrid>
      <w:tr w:rsidR="004D7A33" w:rsidRPr="004D7A33" w:rsidTr="004D7A33">
        <w:trPr>
          <w:trHeight w:val="8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0070C0"/>
            <w:vAlign w:val="center"/>
            <w:hideMark/>
          </w:tcPr>
          <w:p w:rsidR="001B6E2C" w:rsidRPr="002311BC" w:rsidRDefault="001B6E2C" w:rsidP="001B6E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2311B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  <w:t>Insegnamento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0070C0"/>
            <w:vAlign w:val="center"/>
            <w:hideMark/>
          </w:tcPr>
          <w:p w:rsidR="001B6E2C" w:rsidRPr="002311BC" w:rsidRDefault="001B6E2C" w:rsidP="004D7A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2311B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  <w:t>SSD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0070C0"/>
            <w:vAlign w:val="center"/>
            <w:hideMark/>
          </w:tcPr>
          <w:p w:rsidR="001B6E2C" w:rsidRPr="002311BC" w:rsidRDefault="001B6E2C" w:rsidP="001B6E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2311B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  <w:t>CFU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0070C0"/>
            <w:vAlign w:val="center"/>
          </w:tcPr>
          <w:p w:rsidR="001B6E2C" w:rsidRPr="004D7A33" w:rsidRDefault="001B6E2C" w:rsidP="001B6E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4D7A33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  <w:t>Ore</w:t>
            </w:r>
          </w:p>
        </w:tc>
      </w:tr>
      <w:tr w:rsidR="00BB4EEB" w:rsidRPr="00697103" w:rsidTr="009D104C">
        <w:trPr>
          <w:trHeight w:val="37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EB" w:rsidRPr="00697103" w:rsidRDefault="00BB4EEB" w:rsidP="00D725D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10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Relazioni internazionali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EB" w:rsidRPr="00697103" w:rsidRDefault="00BB4EEB" w:rsidP="001B6E2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971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SPS/04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EB" w:rsidRPr="00697103" w:rsidRDefault="00005C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EB" w:rsidRPr="00697103" w:rsidRDefault="006971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BB4EEB" w:rsidRPr="00697103" w:rsidTr="009D104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EB" w:rsidRPr="00697103" w:rsidRDefault="00BB4EEB" w:rsidP="00D725D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10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Sistema politico italiano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EB" w:rsidRPr="00697103" w:rsidRDefault="00005C57" w:rsidP="001B6E2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971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SPS/04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EB" w:rsidRPr="00697103" w:rsidRDefault="00BB4E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10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EB" w:rsidRPr="00697103" w:rsidRDefault="00236B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BB4EEB" w:rsidRPr="00697103" w:rsidTr="009D104C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EB" w:rsidRPr="00697103" w:rsidRDefault="00BB4EEB" w:rsidP="00D725D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10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Storia della politica internazionale</w:t>
            </w:r>
            <w:r w:rsidR="004A0D0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contemporanea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EB" w:rsidRPr="00697103" w:rsidRDefault="00005C57" w:rsidP="001B6E2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971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SPS/0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EB" w:rsidRPr="00697103" w:rsidRDefault="00BB4E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10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EB" w:rsidRPr="00697103" w:rsidRDefault="00BB4E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103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</w:tr>
    </w:tbl>
    <w:p w:rsidR="001B6E2C" w:rsidRPr="004D7A33" w:rsidRDefault="001B6E2C" w:rsidP="001B6E2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81714" w:rsidRPr="004D7A33" w:rsidRDefault="00B81714" w:rsidP="003740B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Il presente avviso è rivolto esclusivamente al personale in servizio presso l’Università di Roma Tre. </w:t>
      </w:r>
    </w:p>
    <w:p w:rsidR="00B81714" w:rsidRPr="004D7A33" w:rsidRDefault="00B81714" w:rsidP="003740B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B81714" w:rsidRPr="004D7A33" w:rsidRDefault="00B81714" w:rsidP="003740B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I soggetti interessati sono pertanto invitati a segnalare eventuali disponibilità a svolgere le prestazioni sopraindicate all’indirizzo di posta elettronica: </w:t>
      </w:r>
      <w:r w:rsidR="00A91644" w:rsidRPr="004D7A33">
        <w:rPr>
          <w:rFonts w:asciiTheme="majorHAnsi" w:eastAsia="Times New Roman" w:hAnsiTheme="majorHAnsi" w:cs="Times New Roman"/>
          <w:sz w:val="20"/>
          <w:szCs w:val="20"/>
        </w:rPr>
        <w:t>didattica</w:t>
      </w:r>
      <w:r w:rsidRPr="004D7A33">
        <w:rPr>
          <w:rFonts w:asciiTheme="majorHAnsi" w:eastAsia="Times New Roman" w:hAnsiTheme="majorHAnsi" w:cs="Times New Roman"/>
          <w:sz w:val="20"/>
          <w:szCs w:val="20"/>
        </w:rPr>
        <w:t>.</w:t>
      </w:r>
      <w:r w:rsidR="00A91644" w:rsidRPr="004D7A33">
        <w:rPr>
          <w:rFonts w:asciiTheme="majorHAnsi" w:eastAsia="Times New Roman" w:hAnsiTheme="majorHAnsi" w:cs="Times New Roman"/>
          <w:sz w:val="20"/>
          <w:szCs w:val="20"/>
        </w:rPr>
        <w:t>scienzepolitiche</w:t>
      </w:r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@uniroma3.it entro e non oltre gg. 7 dalla data di pubblicazione della presente, allegando il proprio curriculum vitae e parere favorevole del responsabile della propria struttura. </w:t>
      </w:r>
    </w:p>
    <w:p w:rsidR="00B81714" w:rsidRPr="004D7A33" w:rsidRDefault="00B81714" w:rsidP="003740B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B81714" w:rsidRPr="004D7A33" w:rsidRDefault="00B81714" w:rsidP="003740B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7A33">
        <w:rPr>
          <w:rFonts w:asciiTheme="majorHAnsi" w:eastAsia="Times New Roman" w:hAnsiTheme="majorHAnsi" w:cs="Times New Roman"/>
          <w:sz w:val="20"/>
          <w:szCs w:val="20"/>
        </w:rPr>
        <w:t xml:space="preserve">In assenza di riscontro si considererà tale silenzio quale indicazione della mancanza di personale idoneo a ricoprire l’incarico. </w:t>
      </w:r>
    </w:p>
    <w:p w:rsidR="009A1AAA" w:rsidRPr="004D7A33" w:rsidRDefault="009A1AAA" w:rsidP="003740B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68676A" w:rsidRPr="004D7A33" w:rsidRDefault="0068676A" w:rsidP="003740B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3740B2" w:rsidRPr="004D7A33" w:rsidRDefault="003740B2" w:rsidP="003740B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281433" w:rsidRPr="004D7A33" w:rsidRDefault="00281433" w:rsidP="00281433">
      <w:pPr>
        <w:ind w:left="4248" w:firstLine="5"/>
        <w:jc w:val="center"/>
        <w:rPr>
          <w:rFonts w:asciiTheme="majorHAnsi" w:hAnsiTheme="majorHAnsi"/>
          <w:b/>
          <w:sz w:val="20"/>
          <w:szCs w:val="20"/>
        </w:rPr>
      </w:pPr>
      <w:r w:rsidRPr="004D7A33">
        <w:rPr>
          <w:rFonts w:asciiTheme="majorHAnsi" w:hAnsiTheme="majorHAnsi"/>
          <w:b/>
          <w:sz w:val="20"/>
          <w:szCs w:val="20"/>
        </w:rPr>
        <w:t>Firmato: Il Direttore del</w:t>
      </w:r>
    </w:p>
    <w:p w:rsidR="00281433" w:rsidRPr="004D7A33" w:rsidRDefault="00281433" w:rsidP="00281433">
      <w:pPr>
        <w:ind w:left="4248" w:firstLine="5"/>
        <w:jc w:val="center"/>
        <w:rPr>
          <w:rFonts w:asciiTheme="majorHAnsi" w:hAnsiTheme="majorHAnsi"/>
          <w:b/>
          <w:sz w:val="20"/>
          <w:szCs w:val="20"/>
        </w:rPr>
      </w:pPr>
      <w:r w:rsidRPr="004D7A33">
        <w:rPr>
          <w:rFonts w:asciiTheme="majorHAnsi" w:hAnsiTheme="majorHAnsi"/>
          <w:b/>
          <w:sz w:val="20"/>
          <w:szCs w:val="20"/>
        </w:rPr>
        <w:t>Dipartimento di Scienze politiche</w:t>
      </w:r>
    </w:p>
    <w:p w:rsidR="009A1AAA" w:rsidRPr="004D7A33" w:rsidRDefault="00281433" w:rsidP="004D7A33">
      <w:pPr>
        <w:ind w:left="4248" w:firstLine="5"/>
        <w:jc w:val="center"/>
        <w:rPr>
          <w:rFonts w:asciiTheme="majorHAnsi" w:hAnsiTheme="majorHAnsi"/>
          <w:b/>
          <w:sz w:val="20"/>
          <w:szCs w:val="20"/>
        </w:rPr>
      </w:pPr>
      <w:r w:rsidRPr="004D7A33">
        <w:rPr>
          <w:rFonts w:asciiTheme="majorHAnsi" w:hAnsiTheme="majorHAnsi"/>
          <w:b/>
          <w:sz w:val="20"/>
          <w:szCs w:val="20"/>
        </w:rPr>
        <w:t>(Prof. Daniele Fiorentino)</w:t>
      </w:r>
    </w:p>
    <w:p w:rsidR="00B81714" w:rsidRPr="004D7A33" w:rsidRDefault="00B81714" w:rsidP="003740B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B81714" w:rsidRDefault="00B81714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474E0" w:rsidRDefault="00A474E0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4D7A33" w:rsidRDefault="004D7A33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4D7A33" w:rsidRPr="003740B2" w:rsidRDefault="004D7A33" w:rsidP="003740B2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B81714" w:rsidRPr="004D7A33" w:rsidRDefault="00281433" w:rsidP="004D7A33">
      <w:pPr>
        <w:jc w:val="center"/>
        <w:rPr>
          <w:i/>
          <w:iCs/>
          <w:sz w:val="18"/>
          <w:szCs w:val="18"/>
        </w:rPr>
      </w:pPr>
      <w:r w:rsidRPr="00B96FA5">
        <w:rPr>
          <w:i/>
          <w:iCs/>
          <w:sz w:val="18"/>
          <w:szCs w:val="18"/>
        </w:rPr>
        <w:t>Il presente documento</w:t>
      </w:r>
      <w:r w:rsidR="00A91644">
        <w:rPr>
          <w:i/>
          <w:iCs/>
          <w:sz w:val="18"/>
          <w:szCs w:val="18"/>
        </w:rPr>
        <w:t xml:space="preserve"> è</w:t>
      </w:r>
      <w:r w:rsidRPr="00B96FA5">
        <w:rPr>
          <w:i/>
          <w:iCs/>
          <w:sz w:val="18"/>
          <w:szCs w:val="18"/>
        </w:rPr>
        <w:t xml:space="preserve"> conforme all’originale, depositato presso gli uffici dell’Area Didattica del Dipartimento di Scienze politiche.</w:t>
      </w:r>
    </w:p>
    <w:sectPr w:rsidR="00B81714" w:rsidRPr="004D7A33" w:rsidSect="004D7A33">
      <w:pgSz w:w="11900" w:h="16840"/>
      <w:pgMar w:top="597" w:right="843" w:bottom="47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﷽﷽﷽﷽﷽﷽﷽﷽ꂐ澴羟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826"/>
    <w:multiLevelType w:val="hybridMultilevel"/>
    <w:tmpl w:val="7A86F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92F05"/>
    <w:multiLevelType w:val="hybridMultilevel"/>
    <w:tmpl w:val="42F29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81714"/>
    <w:rsid w:val="00005C57"/>
    <w:rsid w:val="001B6E2C"/>
    <w:rsid w:val="001D6639"/>
    <w:rsid w:val="00236BB9"/>
    <w:rsid w:val="00281433"/>
    <w:rsid w:val="00361DF5"/>
    <w:rsid w:val="003740B2"/>
    <w:rsid w:val="003C6ED9"/>
    <w:rsid w:val="003D3E9B"/>
    <w:rsid w:val="004A0D0C"/>
    <w:rsid w:val="004D7A33"/>
    <w:rsid w:val="00615330"/>
    <w:rsid w:val="0068676A"/>
    <w:rsid w:val="00697103"/>
    <w:rsid w:val="006D6D26"/>
    <w:rsid w:val="00700090"/>
    <w:rsid w:val="0085199A"/>
    <w:rsid w:val="009A1AAA"/>
    <w:rsid w:val="00A474E0"/>
    <w:rsid w:val="00A91644"/>
    <w:rsid w:val="00B81714"/>
    <w:rsid w:val="00BA2FAF"/>
    <w:rsid w:val="00BB4EEB"/>
    <w:rsid w:val="00CC784C"/>
    <w:rsid w:val="00CE7380"/>
    <w:rsid w:val="00D54BDB"/>
    <w:rsid w:val="00ED55A7"/>
    <w:rsid w:val="00EE1813"/>
    <w:rsid w:val="00F0485D"/>
    <w:rsid w:val="00F655E1"/>
    <w:rsid w:val="00FC39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81433"/>
    <w:pPr>
      <w:tabs>
        <w:tab w:val="center" w:pos="4819"/>
        <w:tab w:val="right" w:pos="9638"/>
      </w:tabs>
    </w:pPr>
    <w:rPr>
      <w:rFonts w:ascii="Times" w:eastAsia="Times New Roman" w:hAnsi="Time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433"/>
    <w:rPr>
      <w:rFonts w:ascii="Times" w:eastAsia="Times New Roman" w:hAnsi="Times" w:cs="Times New Roman"/>
      <w:szCs w:val="20"/>
    </w:rPr>
  </w:style>
  <w:style w:type="paragraph" w:customStyle="1" w:styleId="Grigliamedia21">
    <w:name w:val="Griglia media 21"/>
    <w:uiPriority w:val="1"/>
    <w:qFormat/>
    <w:rsid w:val="00281433"/>
    <w:rPr>
      <w:rFonts w:ascii="Cambria" w:eastAsia="Cambria" w:hAnsi="Cambria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6867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RomaTre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Masini</dc:creator>
  <cp:lastModifiedBy>Paolo Izzo</cp:lastModifiedBy>
  <cp:revision>6</cp:revision>
  <cp:lastPrinted>2021-07-02T11:25:00Z</cp:lastPrinted>
  <dcterms:created xsi:type="dcterms:W3CDTF">2021-07-30T16:13:00Z</dcterms:created>
  <dcterms:modified xsi:type="dcterms:W3CDTF">2021-07-30T17:42:00Z</dcterms:modified>
</cp:coreProperties>
</file>